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9D" w:rsidRPr="00A54468" w:rsidRDefault="00A31F9D" w:rsidP="00A31F9D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УПРАВЛЕНИЕ</w:t>
      </w:r>
    </w:p>
    <w:p w:rsidR="00A31F9D" w:rsidRPr="00A54468" w:rsidRDefault="00A31F9D" w:rsidP="00A31F9D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ОБРАЗОВАНИЯ АДМИНИСТРАЦИИ</w:t>
      </w:r>
    </w:p>
    <w:p w:rsidR="00A31F9D" w:rsidRPr="00A54468" w:rsidRDefault="00A31F9D" w:rsidP="00A31F9D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СЕРГИЕВО-ПОСАДСКОГО</w:t>
      </w:r>
      <w:r w:rsidR="00253CE3">
        <w:rPr>
          <w:rFonts w:ascii="Times New Roman" w:hAnsi="Times New Roman" w:cs="Times New Roman"/>
          <w:lang w:val="ru-RU"/>
        </w:rPr>
        <w:t xml:space="preserve"> ГОРОДСКОГО ОКРУГА</w:t>
      </w:r>
    </w:p>
    <w:p w:rsidR="00A31F9D" w:rsidRPr="00A54468" w:rsidRDefault="00A31F9D" w:rsidP="00A31F9D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МОСКОВСКОЙ ОБЛАСТИ</w:t>
      </w:r>
    </w:p>
    <w:p w:rsidR="00A31F9D" w:rsidRPr="00A54468" w:rsidRDefault="00A31F9D" w:rsidP="00A31F9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 xml:space="preserve">МУНИЦИПАЛЬНОЕ БЮДЖЕТНОЕ ДОШКОЛЬНОЕ </w:t>
      </w:r>
    </w:p>
    <w:p w:rsidR="00A31F9D" w:rsidRPr="00A54468" w:rsidRDefault="00A31F9D" w:rsidP="00A31F9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>ОБРАЗОВАТЕЛЬНОЕ УЧРЕЖДЕНИЕ</w:t>
      </w:r>
    </w:p>
    <w:p w:rsidR="00A31F9D" w:rsidRPr="00A54468" w:rsidRDefault="00A31F9D" w:rsidP="00A31F9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>"ДЕТСКИЙ САД КОМБИНИРОВАННОГО ВИДА №60"</w:t>
      </w:r>
    </w:p>
    <w:p w:rsidR="00A31F9D" w:rsidRPr="00A54468" w:rsidRDefault="00A31F9D" w:rsidP="00A31F9D">
      <w:pPr>
        <w:jc w:val="center"/>
        <w:rPr>
          <w:rFonts w:ascii="Times New Roman" w:hAnsi="Times New Roman" w:cs="Times New Roman"/>
          <w:b/>
          <w:lang w:val="ru-RU"/>
        </w:rPr>
      </w:pPr>
    </w:p>
    <w:p w:rsidR="00A31F9D" w:rsidRDefault="00A31F9D" w:rsidP="00A31F9D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A31F9D" w:rsidRDefault="00A31F9D" w:rsidP="00A31F9D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A31F9D" w:rsidRDefault="00A31F9D" w:rsidP="00A31F9D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sz w:val="72"/>
          <w:szCs w:val="72"/>
          <w:lang w:val="ru-RU"/>
        </w:rPr>
        <w:t>ПРОЕКТ</w:t>
      </w:r>
    </w:p>
    <w:p w:rsidR="00A31F9D" w:rsidRPr="006957E5" w:rsidRDefault="00CD120C" w:rsidP="00A31F9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с детьми</w:t>
      </w:r>
      <w:r w:rsidR="00A31F9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второй группы раннего возраста</w:t>
      </w:r>
    </w:p>
    <w:p w:rsidR="00A31F9D" w:rsidRDefault="00A31F9D" w:rsidP="00A31F9D">
      <w:pPr>
        <w:jc w:val="center"/>
        <w:rPr>
          <w:rFonts w:ascii="Times New Roman" w:hAnsi="Times New Roman" w:cs="Times New Roman"/>
          <w:b/>
          <w:color w:val="9900CC"/>
          <w:sz w:val="72"/>
          <w:szCs w:val="72"/>
          <w:lang w:val="ru-RU"/>
        </w:rPr>
      </w:pPr>
    </w:p>
    <w:p w:rsidR="00A31F9D" w:rsidRPr="00A31F9D" w:rsidRDefault="00A31F9D" w:rsidP="00A31F9D">
      <w:pPr>
        <w:jc w:val="center"/>
        <w:rPr>
          <w:rFonts w:ascii="Times New Roman" w:hAnsi="Times New Roman" w:cs="Times New Roman"/>
          <w:b/>
          <w:color w:val="008000"/>
          <w:sz w:val="72"/>
          <w:szCs w:val="72"/>
          <w:lang w:val="ru-RU"/>
        </w:rPr>
      </w:pPr>
      <w:r w:rsidRPr="00A31F9D">
        <w:rPr>
          <w:rFonts w:ascii="Times New Roman" w:hAnsi="Times New Roman" w:cs="Times New Roman"/>
          <w:b/>
          <w:color w:val="008000"/>
          <w:sz w:val="72"/>
          <w:szCs w:val="72"/>
          <w:lang w:val="ru-RU"/>
        </w:rPr>
        <w:t>"Овощи"</w:t>
      </w:r>
    </w:p>
    <w:p w:rsidR="00A31F9D" w:rsidRDefault="00A31F9D" w:rsidP="00A31F9D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A31F9D" w:rsidRDefault="00A31F9D" w:rsidP="00A31F9D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       </w:t>
      </w:r>
    </w:p>
    <w:p w:rsidR="00A31F9D" w:rsidRDefault="00A31F9D" w:rsidP="00A31F9D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A31F9D" w:rsidRPr="00AD04DB" w:rsidRDefault="00A31F9D" w:rsidP="00A31F9D">
      <w:pPr>
        <w:jc w:val="right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         </w:t>
      </w:r>
      <w:r w:rsidR="00253CE3">
        <w:rPr>
          <w:rFonts w:ascii="Times New Roman" w:hAnsi="Times New Roman" w:cs="Times New Roman"/>
          <w:sz w:val="28"/>
          <w:szCs w:val="28"/>
          <w:lang w:val="ru-RU"/>
        </w:rPr>
        <w:t>Разработала воспитатель Магомедова И.С.</w:t>
      </w:r>
    </w:p>
    <w:p w:rsidR="00A31F9D" w:rsidRDefault="00A31F9D" w:rsidP="00A31F9D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A31F9D" w:rsidRDefault="00A31F9D" w:rsidP="00A31F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Хотьково</w:t>
      </w:r>
    </w:p>
    <w:p w:rsidR="00A31F9D" w:rsidRPr="00A54468" w:rsidRDefault="007869F8" w:rsidP="00A31F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</w:t>
      </w:r>
    </w:p>
    <w:p w:rsidR="00A31F9D" w:rsidRPr="00EF0BF9" w:rsidRDefault="00A31F9D" w:rsidP="00E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lastRenderedPageBreak/>
        <w:t>Актуальность темы проекта: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Здоровье - 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 Активная долгая жизнь – это важное слагаемое человеческого фактора. Здоровье помогает нам выполнить наши планы, успешно решать жизненные основные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Самой актуальной проблемой на сегодняшний день является укрепление здоровья детей. </w:t>
      </w:r>
      <w:proofErr w:type="spellStart"/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В.А.Сухомлинский</w:t>
      </w:r>
      <w:proofErr w:type="spellEnd"/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писал: «Я не боюсь еще и еще раз повторить: забота о здоровье ребенка – это важнейший труд воспитателя». Здоровье рассматривается как полное физическое, психологическое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 собой необходимо учиться заботиться о своем здоровье с детства. 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</w:t>
      </w:r>
    </w:p>
    <w:p w:rsidR="00EF0BF9" w:rsidRPr="00EF0BF9" w:rsidRDefault="00EF0BF9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Тип проекта:</w:t>
      </w: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познавательный</w:t>
      </w:r>
    </w:p>
    <w:p w:rsidR="00A31F9D" w:rsidRPr="00EF0BF9" w:rsidRDefault="00A31F9D" w:rsidP="00E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Проблема: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Наблюдая за детьми во время приема пищи, заметила, что мало детей с удовольствием едят овощи и овощные салаты, блюда из овощей. И решила повысить интерес к здоровому питанию. Поэтому вмести с воспитанниками и их родителями был разработан этот проект.</w:t>
      </w:r>
    </w:p>
    <w:p w:rsidR="00A31F9D" w:rsidRPr="00EF0BF9" w:rsidRDefault="00A31F9D" w:rsidP="00E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Цель проекта: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Создание условий для ознакомления с миром овощей, правилами их выращивания, и «аппетитного» использования в пищу.</w:t>
      </w:r>
    </w:p>
    <w:p w:rsidR="00A31F9D" w:rsidRPr="00EF0BF9" w:rsidRDefault="00A31F9D" w:rsidP="00E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Задачи: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-дать знания о витаминах, об их пользе для здоровья человека, о содержании тех или иных витаминов в овощах;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-продолжать формирование убеждения и привычки здорового образа жизни в условиях дошкольного образовательного учреждения;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расширять знания дошкольников о питании, его значимости, о взаимосвязи здоровья и питания;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-учить детей изображать овощи на занятиях по рисованию, лепке, используя различные способы и средства изображения;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-формировать у детей познавательный интерес к окружающему миру, родной природе;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-формировать положительные качества личности ребенка, нравственного поведения – мотивов укрепления здоровья.</w:t>
      </w:r>
    </w:p>
    <w:p w:rsidR="00A31F9D" w:rsidRPr="00EF0BF9" w:rsidRDefault="00A31F9D" w:rsidP="00E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Участники проекта.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Дети второй  группы раннего возраста, воспитатели группы, родители воспитанников, помощник воспитателя.</w:t>
      </w:r>
    </w:p>
    <w:p w:rsidR="00A31F9D" w:rsidRPr="00EF0BF9" w:rsidRDefault="00A31F9D" w:rsidP="00E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Срок реализации проекта:</w:t>
      </w:r>
      <w:r w:rsidR="00EF0BF9" w:rsidRPr="00EF0BF9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краткосрочный (1 неделя)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31F9D" w:rsidRPr="00EF0BF9" w:rsidRDefault="00A31F9D" w:rsidP="00EF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Этапы реализации проекта: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1.Целепологание.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Здоровый образ жизни – это образ жизни, основанный на принципах нравственности, рационально организованный, активный, трудовой, закаливающий и, в тоже время, защищенный от неблагоприятных воздействий окружающей среды, позволяющий до глубокой старости сохранять нравственное, психологическое и физическое здоровье.</w:t>
      </w:r>
      <w:proofErr w:type="gramEnd"/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особенно важно уметь правильно организовывать свое питание. Кроме того, человек, умеющий правильно, с пользой есть, всегда привлекателен, однако следует подчеркнуть, что эти навыки легче всего и надежнее формируются в детстве. Именно в детстве закладываются основы здоровой организации жизни ребенка на будущее. Важно, чтобы у ребенка сформировалось представление об устойчивой взаимосвязи организма и питания (причем разнообразного). Необходимо каждый день находить слова, примеры, раскрывающие перед ребенком пользу (или отсутствие) того или иного блюда, продукта. Поэтому так важно дать детям представление о витаминах, об их пользе для здоровья человека, о содержании тех или иных витаминов в овощах. Не менее важно дать детям знания о культуре питания, его значимости, о взаимосвязи здоровья и питания.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2.Разработка проекта.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1.Довести до участников проекта важность данной проблемы.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2.Подобрать методическую и художественную литературу, иллюстрационный материал, загадки по данной теме.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3.Подобрать материал для изобразительной и продуктивной деятельности.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4.Составление перспективного тематического плана мероприятий.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5.Создание папки – передвижки «Азбука витаминов», «Здоровье на тарелки».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3.Выполнение проекта.</w:t>
      </w:r>
    </w:p>
    <w:p w:rsidR="00A31F9D" w:rsidRPr="00EF0BF9" w:rsidRDefault="00A31F9D" w:rsidP="00A31F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Перспективное тематическое планирование.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3048"/>
        <w:gridCol w:w="3418"/>
      </w:tblGrid>
      <w:tr w:rsidR="00A31F9D" w:rsidRPr="00EF0BF9" w:rsidTr="00212EC5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D" w:rsidRPr="00EF0BF9" w:rsidRDefault="00A31F9D" w:rsidP="00212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F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D" w:rsidRPr="00EF0BF9" w:rsidRDefault="00A31F9D" w:rsidP="00212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F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D" w:rsidRPr="00EF0BF9" w:rsidRDefault="00A31F9D" w:rsidP="00212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F0B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ПРОГРАММНЫЕ ЗАДАЧИ</w:t>
            </w:r>
          </w:p>
        </w:tc>
      </w:tr>
      <w:tr w:rsidR="00A31F9D" w:rsidRPr="00B02D34" w:rsidTr="003A0919">
        <w:trPr>
          <w:trHeight w:val="9057"/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4F5" w:rsidRPr="009B0188" w:rsidRDefault="00FC7D44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Речевое развити</w:t>
            </w:r>
            <w:proofErr w:type="gramStart"/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е(</w:t>
            </w:r>
            <w:proofErr w:type="gramEnd"/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приобщение к худ. литературе)</w:t>
            </w:r>
          </w:p>
          <w:p w:rsidR="003A04F5" w:rsidRPr="009B0188" w:rsidRDefault="003A04F5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4F5" w:rsidRPr="009B0188" w:rsidRDefault="003A04F5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4F5" w:rsidRPr="009B0188" w:rsidRDefault="003A04F5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4F5" w:rsidRPr="009B0188" w:rsidRDefault="003A04F5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C7D44"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Познавательное развитие/ФЦКМ</w:t>
            </w: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04F5" w:rsidRPr="009B0188" w:rsidRDefault="003A04F5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4F5" w:rsidRPr="009B0188" w:rsidRDefault="003A04F5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4F5" w:rsidRPr="009B0188" w:rsidRDefault="003A04F5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4F5" w:rsidRPr="009B0188" w:rsidRDefault="003A04F5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4F5" w:rsidRPr="009B0188" w:rsidRDefault="003A04F5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4F5" w:rsidRDefault="003A04F5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Речевое развити</w:t>
            </w:r>
            <w:proofErr w:type="gramStart"/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е(</w:t>
            </w:r>
            <w:proofErr w:type="gramEnd"/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развитие речи)</w:t>
            </w: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P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Х-Э развити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лепка)</w:t>
            </w:r>
          </w:p>
          <w:p w:rsidR="009B0188" w:rsidRP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P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P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P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proofErr w:type="gramStart"/>
            <w:r w:rsid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Х-Э</w:t>
            </w:r>
            <w:proofErr w:type="gramEnd"/>
            <w:r w:rsid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развитие (рисование)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0919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Default="003A0919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Игровая деятельность</w:t>
            </w:r>
          </w:p>
          <w:p w:rsidR="003A0919" w:rsidRPr="001C1F2C" w:rsidRDefault="003A0919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(физическое развитие, речевое развитие, социально-коммуникативное, познавательное развитие)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D44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«</w:t>
            </w:r>
            <w:r w:rsidR="00FC7D44"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Однажды хозяйка с базара пришла...</w:t>
            </w: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  <w:p w:rsidR="00FC7D44" w:rsidRPr="009B0188" w:rsidRDefault="00FC7D44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C7D44" w:rsidRPr="009B0188" w:rsidRDefault="00FC7D44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C7D44" w:rsidRPr="009B0188" w:rsidRDefault="00FC7D44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4F5" w:rsidRPr="009B0188" w:rsidRDefault="003A04F5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4F5" w:rsidRPr="009B0188" w:rsidRDefault="003A04F5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FC7D44"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Знакомство с овощами</w:t>
            </w: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04F5" w:rsidRPr="009B0188" w:rsidRDefault="003A04F5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Огуречик</w:t>
            </w:r>
            <w:proofErr w:type="spellEnd"/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огуречик</w:t>
            </w:r>
            <w:proofErr w:type="spellEnd"/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0188" w:rsidRDefault="00A31F9D" w:rsidP="009B018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0188" w:rsidRPr="009B0188" w:rsidRDefault="009B0188" w:rsidP="009B018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Огурчик</w:t>
            </w: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«Морковка для зайчика</w:t>
            </w: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3A0919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Пальчиковая гимнастика "Однажды хозяйка с базара пришла".</w:t>
            </w:r>
          </w:p>
          <w:p w:rsidR="003A0919" w:rsidRDefault="003A0919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919" w:rsidRDefault="003A0919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/и "Огород".</w:t>
            </w:r>
          </w:p>
          <w:p w:rsidR="003A0919" w:rsidRDefault="003A0919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919" w:rsidRDefault="003A0919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919" w:rsidRDefault="003A0919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919" w:rsidRDefault="003A0919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хоровод "Кабачок".</w:t>
            </w:r>
          </w:p>
          <w:p w:rsidR="003A0919" w:rsidRDefault="003A0919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919" w:rsidRDefault="003A0919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919" w:rsidRDefault="003A0919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919" w:rsidRDefault="003A0919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Театрализованная игра "Огород".</w:t>
            </w: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3A0919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FC7D44" w:rsidRPr="009B01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Познакомить с содержанием стихотворения С. Маршака. Учить рассматривать иллюстрации, любоваться изображенным, отвечать на вопросы по содержанию, делать простейшие выводы.</w:t>
            </w:r>
          </w:p>
          <w:p w:rsid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04F5" w:rsidRPr="009B0188" w:rsidRDefault="003A04F5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Учить узнавать и называть корнеплоды по их внешним признакам; развивать познавательные способности детей; формировать правильное отношение к природе, к труду человека. </w:t>
            </w: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C7D44" w:rsidRP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Познакомить с русской народной </w:t>
            </w:r>
            <w:proofErr w:type="spellStart"/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потешкой</w:t>
            </w:r>
            <w:proofErr w:type="spellEnd"/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помочь запомнить новую </w:t>
            </w:r>
            <w:proofErr w:type="spellStart"/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потешку</w:t>
            </w:r>
            <w:proofErr w:type="spellEnd"/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развивать память.</w:t>
            </w:r>
          </w:p>
          <w:p w:rsidR="00FC7D44" w:rsidRPr="009B0188" w:rsidRDefault="00FC7D44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C7D44" w:rsidRP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Закреплять умение раскатывать пластилин между ладонями, ранее приобретенные навыки; различать зеленый цвет, любоваться готовым изделием.</w:t>
            </w:r>
          </w:p>
          <w:p w:rsidR="001C1F2C" w:rsidRDefault="001C1F2C" w:rsidP="001C1F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Продолжать воспитывать интерес к изобразительной деятельности. Упражнять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дорисовывании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предметов</w:t>
            </w: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Формирование начальных представлений о здоровом образе жизни.</w:t>
            </w:r>
          </w:p>
          <w:p w:rsidR="003A0919" w:rsidRDefault="003A0919" w:rsidP="001C1F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919" w:rsidRDefault="003A0919" w:rsidP="001C1F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Развивать мелкую моторику пальцев рук.</w:t>
            </w:r>
          </w:p>
          <w:p w:rsidR="003A0919" w:rsidRDefault="003A0919" w:rsidP="001C1F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A0919" w:rsidRDefault="003A0919" w:rsidP="001C1F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3A0919" w:rsidP="003A04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9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координации движений, умения действовать по команде.</w:t>
            </w:r>
          </w:p>
          <w:p w:rsidR="003A0919" w:rsidRDefault="003A0919" w:rsidP="003A091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86DFC">
              <w:rPr>
                <w:sz w:val="28"/>
                <w:szCs w:val="28"/>
              </w:rPr>
              <w:t xml:space="preserve">азвивать музыкальный слух, чувство ритма; формировать творческий потенциал. </w:t>
            </w:r>
          </w:p>
          <w:p w:rsidR="003A0919" w:rsidRPr="00586DFC" w:rsidRDefault="003A0919" w:rsidP="003A091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86DFC">
              <w:rPr>
                <w:sz w:val="28"/>
                <w:szCs w:val="28"/>
              </w:rPr>
              <w:t xml:space="preserve">азвивать воображение, артистизм, смелость при выступлении перед зрителями; формировать творческое начало личности ребенка. </w:t>
            </w:r>
          </w:p>
          <w:p w:rsidR="003A0919" w:rsidRDefault="003A0919" w:rsidP="003A0919">
            <w:pPr>
              <w:pStyle w:val="a6"/>
              <w:rPr>
                <w:sz w:val="28"/>
                <w:szCs w:val="28"/>
              </w:rPr>
            </w:pPr>
          </w:p>
          <w:p w:rsidR="003A0919" w:rsidRPr="00586DFC" w:rsidRDefault="003A0919" w:rsidP="003A0919">
            <w:pPr>
              <w:pStyle w:val="a6"/>
              <w:rPr>
                <w:sz w:val="28"/>
                <w:szCs w:val="28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0188" w:rsidRDefault="009B0188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F9D" w:rsidRPr="009B0188" w:rsidRDefault="00A31F9D" w:rsidP="003A04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31F9D" w:rsidRPr="00EF0BF9" w:rsidRDefault="00A31F9D" w:rsidP="00A31F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lastRenderedPageBreak/>
        <w:t>Итоги реализации проекта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1.Понимание детьми о необходимости правильного питания.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2.Понимание детьми, что в овощах много полезных витамин необходимых для здоровья.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3.Понимание детьми, что для выращивания овощей нужен уход за ними.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4.Привитие детям любви и бережного отношения к овощам.</w:t>
      </w:r>
    </w:p>
    <w:p w:rsidR="00A31F9D" w:rsidRPr="00EF0BF9" w:rsidRDefault="00A31F9D" w:rsidP="00A3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5.Развитие у детей познавательной активности, творческих способностей.</w:t>
      </w:r>
    </w:p>
    <w:p w:rsidR="00A31F9D" w:rsidRPr="00EF0BF9" w:rsidRDefault="00A31F9D" w:rsidP="00A31F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Результаты проекта.</w:t>
      </w:r>
    </w:p>
    <w:p w:rsidR="00A31F9D" w:rsidRPr="00EF0BF9" w:rsidRDefault="00A31F9D" w:rsidP="00EF0BF9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стали больше есть овощи и овощные салаты.</w:t>
      </w:r>
    </w:p>
    <w:p w:rsidR="00A31F9D" w:rsidRPr="00EF0BF9" w:rsidRDefault="00A31F9D" w:rsidP="00EF0BF9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стали проявлять интерес к выращиванию и уходу овощных культур.</w:t>
      </w:r>
    </w:p>
    <w:p w:rsidR="00A31F9D" w:rsidRPr="00EF0BF9" w:rsidRDefault="00A31F9D" w:rsidP="00EF0BF9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B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стали интересоваться приготовлением блюд из овощей.</w:t>
      </w:r>
    </w:p>
    <w:p w:rsidR="00FC6F2F" w:rsidRPr="00EF0BF9" w:rsidRDefault="00B02D34" w:rsidP="00EF0B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0BF9" w:rsidRDefault="00EF0B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2D34" w:rsidRDefault="00B02D3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2D34" w:rsidRDefault="00B02D3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2D34" w:rsidRDefault="00B02D3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2D34" w:rsidRDefault="00B02D3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2D34" w:rsidRDefault="00B02D3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2D34" w:rsidRDefault="00B02D3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2D34" w:rsidRDefault="00B02D3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2D34" w:rsidRDefault="00B02D3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2D34" w:rsidRDefault="00B02D3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2D34" w:rsidRDefault="00B02D3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2D34" w:rsidRDefault="00B02D3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2D34" w:rsidRDefault="00B02D3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2D34" w:rsidRPr="00A10868" w:rsidRDefault="00B02D34" w:rsidP="00B02D34">
      <w:pPr>
        <w:pStyle w:val="a6"/>
        <w:jc w:val="center"/>
        <w:rPr>
          <w:color w:val="04BC30"/>
          <w:sz w:val="52"/>
          <w:szCs w:val="52"/>
        </w:rPr>
      </w:pPr>
      <w:r w:rsidRPr="00A10868">
        <w:rPr>
          <w:color w:val="04BC30"/>
          <w:sz w:val="52"/>
          <w:szCs w:val="52"/>
        </w:rPr>
        <w:lastRenderedPageBreak/>
        <w:t>Консультация  для родителей</w:t>
      </w:r>
    </w:p>
    <w:p w:rsidR="00B02D34" w:rsidRPr="00C14540" w:rsidRDefault="00B02D34" w:rsidP="00B02D34">
      <w:pPr>
        <w:pStyle w:val="a6"/>
        <w:rPr>
          <w:color w:val="FF0000"/>
          <w:sz w:val="40"/>
          <w:szCs w:val="40"/>
        </w:rPr>
      </w:pPr>
      <w:r w:rsidRPr="00C14540">
        <w:rPr>
          <w:color w:val="FF0000"/>
          <w:sz w:val="40"/>
          <w:szCs w:val="40"/>
        </w:rPr>
        <w:t xml:space="preserve">                       </w:t>
      </w:r>
      <w:r>
        <w:rPr>
          <w:color w:val="FF0000"/>
          <w:sz w:val="40"/>
          <w:szCs w:val="40"/>
        </w:rPr>
        <w:t xml:space="preserve">           </w:t>
      </w:r>
      <w:r w:rsidRPr="00C14540">
        <w:rPr>
          <w:color w:val="FF0000"/>
          <w:sz w:val="40"/>
          <w:szCs w:val="40"/>
        </w:rPr>
        <w:t xml:space="preserve">«Овощи детям»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 xml:space="preserve">Цель: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 xml:space="preserve">Обеспечить умственное и физическое развитие детей. 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 xml:space="preserve">Задача: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 xml:space="preserve">Рассказать о роли сбалансированного питании в жизни ребёнка, в частности, об одном из главных его компонентов – ОВОЩАХ.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 xml:space="preserve">Привить любовь к овощам.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 xml:space="preserve">________________________________________________________________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 xml:space="preserve">Я игрушки покажу,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 xml:space="preserve">Как оформить расскажу.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 xml:space="preserve">Материал мой не простой, 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 xml:space="preserve">Необычный, расписной. 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 xml:space="preserve">А расскажу я вам, как можно сделать самые обычные блюда из овощей  необычными и привлекательными для глаза ребёнка.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>Начнём с того, что рацион детей должно быть сбалансированным</w:t>
      </w:r>
      <w:proofErr w:type="gramStart"/>
      <w:r w:rsidRPr="00A10868">
        <w:rPr>
          <w:sz w:val="28"/>
          <w:szCs w:val="28"/>
        </w:rPr>
        <w:t xml:space="preserve"> ,</w:t>
      </w:r>
      <w:proofErr w:type="gramEnd"/>
      <w:r w:rsidRPr="00A10868">
        <w:rPr>
          <w:sz w:val="28"/>
          <w:szCs w:val="28"/>
        </w:rPr>
        <w:t xml:space="preserve"> полезным и питательным, что гарантирует здоровое умственное и физическое развитие, - об этом знает каждая мама.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 xml:space="preserve">Чтобы быть уверенной в том, что ваш ребенок получает необходимые ему вещества и витамины, нужно ежедневно обеспечивать его организм пятью главными продуктами: фруктами, овощами, злаками, белком и водой. Это необходимый минимум, и на нём ни в коем случае нельзя экономить! 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 xml:space="preserve">Итак, ОВОЩИ!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 xml:space="preserve">Далеко не каждый ребенок с превеликим удовольствием кушает овощи. А кушать их надо! Что же делать? Не сдаваться! 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 xml:space="preserve">Применяйте принцип радуги в овощном меню, причем интереснее и полезнее будет умещать несколько цветов на одном блюде.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lastRenderedPageBreak/>
        <w:t xml:space="preserve">Активно привлекайте ребенка к процессу приготовления овощей – попросите помыть их, очистить от легкоснимаемой кожуры или шелухи, ребенка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 xml:space="preserve">постарше можно даже попросить их порезать (при этом лучше, чтобы овощи были варёными). 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>Еще один способ заинтересовать малыша овощами – превратить их в праздник. Подавайте овощи в качестве угощения на праздничном столе или предложите ребёнку в качестве перекуса свежие овощи, но, ВНИМАНИЕ, по-разному нарезанные. Есть такое слово «КАРВИНГ», что в переводе с любого языка принято понимать, как – декоративное вырезание из овощей и фруктов. Это настоящее искусство! Для детей этот способ подачи овощей особенно интересен, ведь, как мы уже говорили чуть выше</w:t>
      </w:r>
      <w:proofErr w:type="gramStart"/>
      <w:r w:rsidRPr="00A10868">
        <w:rPr>
          <w:sz w:val="28"/>
          <w:szCs w:val="28"/>
        </w:rPr>
        <w:t xml:space="preserve"> ,</w:t>
      </w:r>
      <w:proofErr w:type="gramEnd"/>
      <w:r w:rsidRPr="00A10868">
        <w:rPr>
          <w:sz w:val="28"/>
          <w:szCs w:val="28"/>
        </w:rPr>
        <w:t xml:space="preserve"> подчас бывает очень трудно заставить ребёнка  съесть хоть немного овощей. Но одно дело съесть обычную морковку и совсем другое – шишку из морковки или, к примеру, экзотический цветок. Научить </w:t>
      </w:r>
      <w:proofErr w:type="spellStart"/>
      <w:r w:rsidRPr="00A10868">
        <w:rPr>
          <w:sz w:val="28"/>
          <w:szCs w:val="28"/>
        </w:rPr>
        <w:t>карвингу</w:t>
      </w:r>
      <w:proofErr w:type="spellEnd"/>
      <w:r w:rsidRPr="00A10868">
        <w:rPr>
          <w:sz w:val="28"/>
          <w:szCs w:val="28"/>
        </w:rPr>
        <w:t xml:space="preserve"> можно и самого ребёнка. Это занятие поможет развить в нём не только усидчивость и умение готовить, но и привить прекрасное чувство вкуса! С самыми маленькими начните с простого – вырезайте фигурки из вареных овощей вместе с детьми, используя формочки для выпечки печенья.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 xml:space="preserve">Но и это ещё не всё. Подавать овощи детям можно в красивой посуде, на дне которой могут быть изображены, к примеру, любимые сказочные герои малыша. Приобретите несколько тарелок с различными изображениями. Ребёнок с удовольствием будет поглощать суп или картофельное пюре, чтобы поскорее узнать, кто же сегодня прячется на дне. </w:t>
      </w:r>
    </w:p>
    <w:p w:rsidR="00B02D34" w:rsidRPr="00A10868" w:rsidRDefault="00B02D34" w:rsidP="00B02D34">
      <w:pPr>
        <w:pStyle w:val="a6"/>
        <w:rPr>
          <w:sz w:val="28"/>
          <w:szCs w:val="28"/>
        </w:rPr>
      </w:pPr>
      <w:r w:rsidRPr="00A10868">
        <w:rPr>
          <w:sz w:val="28"/>
          <w:szCs w:val="28"/>
        </w:rPr>
        <w:t>Ну а если, перепробовав все возможные варианты, вам так и не удалось подружить малыша и овощи, не отчаивайтесь, попробуйте увеличить порцию съедаемых фруктов – они обладают практически теми же питательными свойствами.</w:t>
      </w:r>
    </w:p>
    <w:p w:rsidR="00B02D34" w:rsidRPr="00A10868" w:rsidRDefault="00B02D34" w:rsidP="00B02D34">
      <w:pPr>
        <w:pStyle w:val="a6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</w:t>
      </w:r>
      <w:r w:rsidRPr="00C14540">
        <w:rPr>
          <w:color w:val="0070C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04D8F79" wp14:editId="0A85CCA2">
            <wp:extent cx="3607991" cy="26289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991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34" w:rsidRDefault="00B02D34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02D34" w:rsidRDefault="00B02D3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2D34" w:rsidRPr="00EF0BF9" w:rsidRDefault="00B02D3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02D34" w:rsidRPr="00EF0BF9" w:rsidSect="00A31F9D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630A6"/>
    <w:multiLevelType w:val="hybridMultilevel"/>
    <w:tmpl w:val="FCAE2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F9D"/>
    <w:rsid w:val="00003DF2"/>
    <w:rsid w:val="000613BD"/>
    <w:rsid w:val="001C1F2C"/>
    <w:rsid w:val="0022133A"/>
    <w:rsid w:val="00253CE3"/>
    <w:rsid w:val="003A04F5"/>
    <w:rsid w:val="003A0919"/>
    <w:rsid w:val="003E7C8A"/>
    <w:rsid w:val="004175AB"/>
    <w:rsid w:val="004E6A99"/>
    <w:rsid w:val="00575032"/>
    <w:rsid w:val="005F6208"/>
    <w:rsid w:val="006337CE"/>
    <w:rsid w:val="007869F8"/>
    <w:rsid w:val="00871049"/>
    <w:rsid w:val="008E51C0"/>
    <w:rsid w:val="009B0188"/>
    <w:rsid w:val="00A31F9D"/>
    <w:rsid w:val="00B02D34"/>
    <w:rsid w:val="00CD120C"/>
    <w:rsid w:val="00E02D62"/>
    <w:rsid w:val="00EF0BF9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9D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31F9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31F9D"/>
    <w:rPr>
      <w:rFonts w:asciiTheme="majorHAnsi" w:eastAsiaTheme="majorEastAsia" w:hAnsiTheme="majorHAnsi" w:cstheme="majorBidi"/>
      <w:lang w:val="en-US" w:bidi="en-US"/>
    </w:rPr>
  </w:style>
  <w:style w:type="paragraph" w:styleId="a5">
    <w:name w:val="List Paragraph"/>
    <w:basedOn w:val="a"/>
    <w:uiPriority w:val="34"/>
    <w:qFormat/>
    <w:rsid w:val="00EF0BF9"/>
    <w:pPr>
      <w:ind w:left="720"/>
      <w:contextualSpacing/>
    </w:pPr>
  </w:style>
  <w:style w:type="paragraph" w:styleId="a6">
    <w:name w:val="Normal (Web)"/>
    <w:basedOn w:val="a"/>
    <w:unhideWhenUsed/>
    <w:rsid w:val="003A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B0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D34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usr-pk</cp:lastModifiedBy>
  <cp:revision>14</cp:revision>
  <dcterms:created xsi:type="dcterms:W3CDTF">2015-10-23T17:48:00Z</dcterms:created>
  <dcterms:modified xsi:type="dcterms:W3CDTF">2022-10-12T09:19:00Z</dcterms:modified>
</cp:coreProperties>
</file>